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1" w:rsidRDefault="00FF616C" w:rsidP="008E1D21">
      <w:pPr>
        <w:ind w:right="360"/>
        <w:rPr>
          <w:rFonts w:asciiTheme="minorHAnsi" w:hAnsiTheme="minorHAnsi" w:cs="Arial"/>
          <w:szCs w:val="24"/>
        </w:rPr>
      </w:pPr>
      <w:r w:rsidRPr="00FF616C">
        <w:rPr>
          <w:rFonts w:asciiTheme="minorHAnsi" w:hAnsiTheme="minorHAnsi" w:cs="Arial"/>
          <w:noProof/>
          <w:szCs w:val="24"/>
        </w:rPr>
        <w:drawing>
          <wp:inline distT="0" distB="0" distL="0" distR="0" wp14:anchorId="77B79805" wp14:editId="594FE789">
            <wp:extent cx="2560320" cy="1557340"/>
            <wp:effectExtent l="0" t="0" r="0" b="5080"/>
            <wp:docPr id="3" name="Picture 3" descr="C:\Users\dgamble\AppData\Local\Microsoft\Windows\Temporary Internet Files\Content.Outlook\C4EWRKK7\DocontheBlock~~element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gamble\AppData\Local\Microsoft\Windows\Temporary Internet Files\Content.Outlook\C4EWRKK7\DocontheBlock~~element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11" cy="157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DE9">
        <w:rPr>
          <w:rFonts w:asciiTheme="minorHAnsi" w:hAnsiTheme="minorHAnsi" w:cs="Arial"/>
          <w:szCs w:val="24"/>
        </w:rPr>
        <w:t xml:space="preserve">               </w:t>
      </w:r>
      <w:r w:rsidR="00123DE9">
        <w:rPr>
          <w:rFonts w:asciiTheme="minorHAnsi" w:hAnsiTheme="minorHAnsi" w:cs="Arial"/>
          <w:noProof/>
          <w:szCs w:val="24"/>
        </w:rPr>
        <w:drawing>
          <wp:inline distT="0" distB="0" distL="0" distR="0" wp14:anchorId="69724603" wp14:editId="5FF4D9B9">
            <wp:extent cx="2414752" cy="1705555"/>
            <wp:effectExtent l="0" t="0" r="508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452" cy="171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D21" w:rsidRDefault="008E1D21" w:rsidP="008E1D21">
      <w:pPr>
        <w:ind w:right="360"/>
        <w:rPr>
          <w:rFonts w:asciiTheme="minorHAnsi" w:hAnsiTheme="minorHAnsi" w:cs="Arial"/>
          <w:szCs w:val="24"/>
        </w:rPr>
      </w:pPr>
    </w:p>
    <w:p w:rsidR="008E1D21" w:rsidRDefault="008E1D21" w:rsidP="008E1D21">
      <w:pPr>
        <w:ind w:right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 wanted to keep you informed and up</w:t>
      </w:r>
      <w:r w:rsidR="006151F7">
        <w:rPr>
          <w:rFonts w:asciiTheme="minorHAnsi" w:hAnsiTheme="minorHAnsi" w:cs="Arial"/>
          <w:szCs w:val="24"/>
        </w:rPr>
        <w:t xml:space="preserve">-to </w:t>
      </w:r>
      <w:r>
        <w:rPr>
          <w:rFonts w:asciiTheme="minorHAnsi" w:hAnsiTheme="minorHAnsi" w:cs="Arial"/>
          <w:szCs w:val="24"/>
        </w:rPr>
        <w:t xml:space="preserve">date with DOC on the Block. We are a part of the New Social Agency in St Louis, Mo and have a new partner willing to donate </w:t>
      </w:r>
      <w:r w:rsidR="00802BCB">
        <w:rPr>
          <w:rFonts w:asciiTheme="minorHAnsi" w:hAnsiTheme="minorHAnsi" w:cs="Arial"/>
          <w:szCs w:val="24"/>
        </w:rPr>
        <w:t>hi</w:t>
      </w:r>
      <w:r>
        <w:rPr>
          <w:rFonts w:asciiTheme="minorHAnsi" w:hAnsiTheme="minorHAnsi" w:cs="Arial"/>
          <w:szCs w:val="24"/>
        </w:rPr>
        <w:t xml:space="preserve">s time and skill to </w:t>
      </w:r>
      <w:r w:rsidR="004654EB">
        <w:rPr>
          <w:rFonts w:asciiTheme="minorHAnsi" w:hAnsiTheme="minorHAnsi" w:cs="Arial"/>
          <w:szCs w:val="24"/>
        </w:rPr>
        <w:t>support this effort</w:t>
      </w:r>
      <w:r>
        <w:rPr>
          <w:rFonts w:asciiTheme="minorHAnsi" w:hAnsiTheme="minorHAnsi" w:cs="Arial"/>
          <w:szCs w:val="24"/>
        </w:rPr>
        <w:t>. Feel free to call</w:t>
      </w:r>
      <w:r w:rsidR="00802BCB">
        <w:rPr>
          <w:rFonts w:asciiTheme="minorHAnsi" w:hAnsiTheme="minorHAnsi" w:cs="Arial"/>
          <w:szCs w:val="24"/>
        </w:rPr>
        <w:t xml:space="preserve"> 314-532-8820</w:t>
      </w:r>
      <w:r>
        <w:rPr>
          <w:rFonts w:asciiTheme="minorHAnsi" w:hAnsiTheme="minorHAnsi" w:cs="Arial"/>
          <w:szCs w:val="24"/>
        </w:rPr>
        <w:t xml:space="preserve"> and sign up to participate in the Co-Pay Program. The program was set in place to help with fees so you can keep your doctor’s appointments. Restoration ASAP Ministries Inc. is raising awareness </w:t>
      </w:r>
      <w:r w:rsidR="00B568F0">
        <w:rPr>
          <w:rFonts w:asciiTheme="minorHAnsi" w:hAnsiTheme="minorHAnsi" w:cs="Arial"/>
          <w:szCs w:val="24"/>
        </w:rPr>
        <w:t>and funds for what seems to be an ever growing concern within our communities.</w:t>
      </w:r>
      <w:r>
        <w:rPr>
          <w:rFonts w:asciiTheme="minorHAnsi" w:hAnsiTheme="minorHAnsi" w:cs="Arial"/>
          <w:szCs w:val="24"/>
        </w:rPr>
        <w:t xml:space="preserve"> </w:t>
      </w:r>
    </w:p>
    <w:p w:rsidR="008E1D21" w:rsidRDefault="008E1D21" w:rsidP="008E1D21">
      <w:pPr>
        <w:ind w:right="360"/>
        <w:rPr>
          <w:rFonts w:asciiTheme="minorHAnsi" w:hAnsiTheme="minorHAnsi" w:cs="Arial"/>
          <w:szCs w:val="24"/>
        </w:rPr>
      </w:pPr>
    </w:p>
    <w:p w:rsidR="008E1D21" w:rsidRDefault="008E1D21" w:rsidP="008E1D21">
      <w:pPr>
        <w:ind w:right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Currently, as many as </w:t>
      </w:r>
      <w:r w:rsidR="00B568F0">
        <w:rPr>
          <w:rFonts w:asciiTheme="minorHAnsi" w:hAnsiTheme="minorHAnsi" w:cs="Arial"/>
          <w:szCs w:val="24"/>
        </w:rPr>
        <w:t>32</w:t>
      </w:r>
      <w:r>
        <w:rPr>
          <w:rFonts w:asciiTheme="minorHAnsi" w:hAnsiTheme="minorHAnsi" w:cs="Arial"/>
          <w:szCs w:val="24"/>
        </w:rPr>
        <w:t xml:space="preserve"> million Americans are living with</w:t>
      </w:r>
      <w:r w:rsidR="00B568F0">
        <w:rPr>
          <w:rFonts w:asciiTheme="minorHAnsi" w:hAnsiTheme="minorHAnsi" w:cs="Arial"/>
          <w:szCs w:val="24"/>
        </w:rPr>
        <w:t>out insurance coverage. The main reason</w:t>
      </w:r>
      <w:r w:rsidR="00802BCB">
        <w:rPr>
          <w:rFonts w:asciiTheme="minorHAnsi" w:hAnsiTheme="minorHAnsi" w:cs="Arial"/>
          <w:szCs w:val="24"/>
        </w:rPr>
        <w:t>;</w:t>
      </w:r>
      <w:r w:rsidR="00B568F0">
        <w:rPr>
          <w:rFonts w:asciiTheme="minorHAnsi" w:hAnsiTheme="minorHAnsi" w:cs="Arial"/>
          <w:szCs w:val="24"/>
        </w:rPr>
        <w:t xml:space="preserve"> coverage is price</w:t>
      </w:r>
      <w:r w:rsidR="00802BCB">
        <w:rPr>
          <w:rFonts w:asciiTheme="minorHAnsi" w:hAnsiTheme="minorHAnsi" w:cs="Arial"/>
          <w:szCs w:val="24"/>
        </w:rPr>
        <w:t>d</w:t>
      </w:r>
      <w:r w:rsidR="00B568F0">
        <w:rPr>
          <w:rFonts w:asciiTheme="minorHAnsi" w:hAnsiTheme="minorHAnsi" w:cs="Arial"/>
          <w:szCs w:val="24"/>
        </w:rPr>
        <w:t xml:space="preserve"> too high for the poor </w:t>
      </w:r>
      <w:r w:rsidR="00802BCB">
        <w:rPr>
          <w:rFonts w:asciiTheme="minorHAnsi" w:hAnsiTheme="minorHAnsi" w:cs="Arial"/>
          <w:szCs w:val="24"/>
        </w:rPr>
        <w:t xml:space="preserve">in states </w:t>
      </w:r>
      <w:r w:rsidR="00B568F0">
        <w:rPr>
          <w:rFonts w:asciiTheme="minorHAnsi" w:hAnsiTheme="minorHAnsi" w:cs="Arial"/>
          <w:szCs w:val="24"/>
        </w:rPr>
        <w:t>where Medicare was not extended.</w:t>
      </w:r>
      <w:r>
        <w:rPr>
          <w:rFonts w:asciiTheme="minorHAnsi" w:hAnsiTheme="minorHAnsi" w:cs="Arial"/>
          <w:szCs w:val="24"/>
        </w:rPr>
        <w:t xml:space="preserve"> </w:t>
      </w:r>
      <w:r w:rsidR="00B568F0">
        <w:rPr>
          <w:rFonts w:asciiTheme="minorHAnsi" w:hAnsiTheme="minorHAnsi" w:cs="Arial"/>
          <w:szCs w:val="24"/>
        </w:rPr>
        <w:t>Restoration ASAP is a</w:t>
      </w:r>
      <w:r w:rsidR="00802BCB">
        <w:rPr>
          <w:rFonts w:asciiTheme="minorHAnsi" w:hAnsiTheme="minorHAnsi" w:cs="Arial"/>
          <w:szCs w:val="24"/>
        </w:rPr>
        <w:t xml:space="preserve"> Social Agency</w:t>
      </w:r>
      <w:r w:rsidR="00B568F0">
        <w:rPr>
          <w:rFonts w:asciiTheme="minorHAnsi" w:hAnsiTheme="minorHAnsi" w:cs="Arial"/>
          <w:szCs w:val="24"/>
        </w:rPr>
        <w:t xml:space="preserve"> that</w:t>
      </w:r>
      <w:r>
        <w:rPr>
          <w:rFonts w:asciiTheme="minorHAnsi" w:hAnsiTheme="minorHAnsi" w:cs="Arial"/>
          <w:szCs w:val="24"/>
        </w:rPr>
        <w:t xml:space="preserve"> support </w:t>
      </w:r>
      <w:r w:rsidR="00B568F0">
        <w:rPr>
          <w:rFonts w:asciiTheme="minorHAnsi" w:hAnsiTheme="minorHAnsi" w:cs="Arial"/>
          <w:szCs w:val="24"/>
        </w:rPr>
        <w:t>those struggling to find treatment</w:t>
      </w:r>
      <w:r>
        <w:rPr>
          <w:rFonts w:asciiTheme="minorHAnsi" w:hAnsiTheme="minorHAnsi" w:cs="Arial"/>
          <w:szCs w:val="24"/>
        </w:rPr>
        <w:t xml:space="preserve"> and </w:t>
      </w:r>
      <w:r w:rsidR="00B568F0">
        <w:rPr>
          <w:rFonts w:asciiTheme="minorHAnsi" w:hAnsiTheme="minorHAnsi" w:cs="Arial"/>
          <w:szCs w:val="24"/>
        </w:rPr>
        <w:t>services that will help their plight.</w:t>
      </w:r>
    </w:p>
    <w:p w:rsidR="008E1D21" w:rsidRDefault="008E1D21" w:rsidP="008E1D21">
      <w:pPr>
        <w:ind w:right="360"/>
        <w:rPr>
          <w:rFonts w:asciiTheme="minorHAnsi" w:hAnsiTheme="minorHAnsi" w:cs="Arial"/>
          <w:szCs w:val="24"/>
        </w:rPr>
      </w:pPr>
    </w:p>
    <w:p w:rsidR="008E1D21" w:rsidRDefault="00B568F0" w:rsidP="008E1D21">
      <w:pPr>
        <w:ind w:right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We are actively </w:t>
      </w:r>
      <w:r w:rsidR="008E1D21">
        <w:rPr>
          <w:rFonts w:asciiTheme="minorHAnsi" w:hAnsiTheme="minorHAnsi" w:cs="Arial"/>
          <w:szCs w:val="24"/>
        </w:rPr>
        <w:t>rais</w:t>
      </w:r>
      <w:r>
        <w:rPr>
          <w:rFonts w:asciiTheme="minorHAnsi" w:hAnsiTheme="minorHAnsi" w:cs="Arial"/>
          <w:szCs w:val="24"/>
        </w:rPr>
        <w:t>ing a</w:t>
      </w:r>
      <w:r w:rsidR="008E1D21">
        <w:rPr>
          <w:rFonts w:asciiTheme="minorHAnsi" w:hAnsiTheme="minorHAnsi" w:cs="Arial"/>
          <w:szCs w:val="24"/>
        </w:rPr>
        <w:t>t least</w:t>
      </w:r>
      <w:r>
        <w:rPr>
          <w:rFonts w:asciiTheme="minorHAnsi" w:hAnsiTheme="minorHAnsi" w:cs="Arial"/>
          <w:szCs w:val="24"/>
        </w:rPr>
        <w:t xml:space="preserve"> $50,000</w:t>
      </w:r>
      <w:r w:rsidR="008E1D21">
        <w:rPr>
          <w:rFonts w:asciiTheme="minorHAnsi" w:hAnsiTheme="minorHAnsi" w:cs="Arial"/>
          <w:color w:val="FF0000"/>
          <w:szCs w:val="24"/>
        </w:rPr>
        <w:t xml:space="preserve"> </w:t>
      </w:r>
      <w:r w:rsidR="008E1D21">
        <w:rPr>
          <w:rFonts w:asciiTheme="minorHAnsi" w:hAnsiTheme="minorHAnsi" w:cs="Arial"/>
          <w:szCs w:val="24"/>
        </w:rPr>
        <w:t xml:space="preserve">to support the </w:t>
      </w:r>
      <w:r>
        <w:rPr>
          <w:rFonts w:asciiTheme="minorHAnsi" w:hAnsiTheme="minorHAnsi" w:cs="Arial"/>
          <w:szCs w:val="24"/>
        </w:rPr>
        <w:t>immediate need from the phone calls</w:t>
      </w:r>
      <w:r w:rsidR="00802BCB">
        <w:rPr>
          <w:rFonts w:asciiTheme="minorHAnsi" w:hAnsiTheme="minorHAnsi" w:cs="Arial"/>
          <w:szCs w:val="24"/>
        </w:rPr>
        <w:t xml:space="preserve"> added to the waiting list.</w:t>
      </w:r>
      <w:r>
        <w:rPr>
          <w:rFonts w:asciiTheme="minorHAnsi" w:hAnsiTheme="minorHAnsi" w:cs="Arial"/>
          <w:szCs w:val="24"/>
        </w:rPr>
        <w:t xml:space="preserve"> </w:t>
      </w:r>
      <w:r w:rsidR="00802BCB">
        <w:rPr>
          <w:rFonts w:asciiTheme="minorHAnsi" w:hAnsiTheme="minorHAnsi" w:cs="Arial"/>
          <w:szCs w:val="24"/>
        </w:rPr>
        <w:t xml:space="preserve">Our goal to maintain an outlet for </w:t>
      </w:r>
      <w:r w:rsidR="008E1D21">
        <w:rPr>
          <w:rFonts w:asciiTheme="minorHAnsi" w:hAnsiTheme="minorHAnsi" w:cs="Arial"/>
          <w:szCs w:val="24"/>
        </w:rPr>
        <w:t>referral</w:t>
      </w:r>
      <w:r w:rsidR="00463DF0">
        <w:rPr>
          <w:rFonts w:asciiTheme="minorHAnsi" w:hAnsiTheme="minorHAnsi" w:cs="Arial"/>
          <w:szCs w:val="24"/>
        </w:rPr>
        <w:t>s</w:t>
      </w:r>
      <w:r w:rsidR="008E1D21">
        <w:rPr>
          <w:rFonts w:asciiTheme="minorHAnsi" w:hAnsiTheme="minorHAnsi" w:cs="Arial"/>
          <w:szCs w:val="24"/>
        </w:rPr>
        <w:t xml:space="preserve"> and support programs </w:t>
      </w:r>
      <w:r w:rsidR="00802BCB">
        <w:rPr>
          <w:rFonts w:asciiTheme="minorHAnsi" w:hAnsiTheme="minorHAnsi" w:cs="Arial"/>
          <w:szCs w:val="24"/>
        </w:rPr>
        <w:t>in</w:t>
      </w:r>
      <w:r w:rsidR="008E1D21">
        <w:rPr>
          <w:rFonts w:asciiTheme="minorHAnsi" w:hAnsiTheme="minorHAnsi" w:cs="Arial"/>
          <w:szCs w:val="24"/>
        </w:rPr>
        <w:t xml:space="preserve"> our communit</w:t>
      </w:r>
      <w:r w:rsidR="00802BCB">
        <w:rPr>
          <w:rFonts w:asciiTheme="minorHAnsi" w:hAnsiTheme="minorHAnsi" w:cs="Arial"/>
          <w:szCs w:val="24"/>
        </w:rPr>
        <w:t>ies</w:t>
      </w:r>
      <w:r w:rsidR="008E1D21">
        <w:rPr>
          <w:rFonts w:asciiTheme="minorHAnsi" w:hAnsiTheme="minorHAnsi" w:cs="Arial"/>
          <w:szCs w:val="24"/>
        </w:rPr>
        <w:t>.</w:t>
      </w:r>
    </w:p>
    <w:p w:rsidR="008E1D21" w:rsidRDefault="008E1D21" w:rsidP="008E1D21">
      <w:pPr>
        <w:ind w:right="360"/>
        <w:rPr>
          <w:rFonts w:asciiTheme="minorHAnsi" w:hAnsiTheme="minorHAnsi" w:cs="Arial"/>
          <w:szCs w:val="24"/>
        </w:rPr>
      </w:pPr>
    </w:p>
    <w:p w:rsidR="008E1D21" w:rsidRDefault="00463DF0" w:rsidP="008E1D21">
      <w:pPr>
        <w:ind w:right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We</w:t>
      </w:r>
      <w:r w:rsidR="008E1D21">
        <w:rPr>
          <w:rFonts w:asciiTheme="minorHAnsi" w:hAnsiTheme="minorHAnsi" w:cs="Arial"/>
          <w:szCs w:val="24"/>
        </w:rPr>
        <w:t xml:space="preserve"> know </w:t>
      </w:r>
      <w:r>
        <w:rPr>
          <w:rFonts w:asciiTheme="minorHAnsi" w:hAnsiTheme="minorHAnsi" w:cs="Arial"/>
          <w:szCs w:val="24"/>
        </w:rPr>
        <w:t>we</w:t>
      </w:r>
      <w:r w:rsidR="008E1D21">
        <w:rPr>
          <w:rFonts w:asciiTheme="minorHAnsi" w:hAnsiTheme="minorHAnsi" w:cs="Arial"/>
          <w:szCs w:val="24"/>
        </w:rPr>
        <w:t xml:space="preserve"> can </w:t>
      </w:r>
      <w:r w:rsidR="00802BCB">
        <w:rPr>
          <w:rFonts w:asciiTheme="minorHAnsi" w:hAnsiTheme="minorHAnsi" w:cs="Arial"/>
          <w:szCs w:val="24"/>
        </w:rPr>
        <w:t>meet the need</w:t>
      </w:r>
      <w:r w:rsidR="008E1D21">
        <w:rPr>
          <w:rFonts w:asciiTheme="minorHAnsi" w:hAnsiTheme="minorHAnsi" w:cs="Arial"/>
          <w:szCs w:val="24"/>
        </w:rPr>
        <w:t xml:space="preserve"> with your support. Would you please consider making a donation? Visit </w:t>
      </w:r>
      <w:r>
        <w:rPr>
          <w:rFonts w:asciiTheme="minorHAnsi" w:hAnsiTheme="minorHAnsi" w:cs="Arial"/>
          <w:szCs w:val="24"/>
        </w:rPr>
        <w:t>us</w:t>
      </w:r>
      <w:r w:rsidR="008E1D21">
        <w:rPr>
          <w:rFonts w:asciiTheme="minorHAnsi" w:hAnsiTheme="minorHAnsi" w:cs="Arial"/>
          <w:szCs w:val="24"/>
        </w:rPr>
        <w:t xml:space="preserve"> online </w:t>
      </w:r>
      <w:r>
        <w:rPr>
          <w:rFonts w:asciiTheme="minorHAnsi" w:hAnsiTheme="minorHAnsi" w:cs="Arial"/>
          <w:szCs w:val="24"/>
        </w:rPr>
        <w:t>a</w:t>
      </w:r>
      <w:r w:rsidR="008E1D21">
        <w:rPr>
          <w:rFonts w:asciiTheme="minorHAnsi" w:hAnsiTheme="minorHAnsi" w:cs="Arial"/>
          <w:szCs w:val="24"/>
        </w:rPr>
        <w:t xml:space="preserve">t </w:t>
      </w:r>
      <w:r w:rsidRPr="00FF616C">
        <w:rPr>
          <w:rFonts w:asciiTheme="minorHAnsi" w:hAnsiTheme="minorHAnsi" w:cs="Arial"/>
          <w:b/>
          <w:i/>
          <w:color w:val="002060"/>
          <w:szCs w:val="24"/>
        </w:rPr>
        <w:t>www.restorationasapministriesinc.com</w:t>
      </w:r>
      <w:r w:rsidR="008E1D21" w:rsidRPr="00FF616C">
        <w:rPr>
          <w:rFonts w:asciiTheme="minorHAnsi" w:hAnsiTheme="minorHAnsi" w:cs="Arial"/>
          <w:color w:val="002060"/>
          <w:szCs w:val="24"/>
        </w:rPr>
        <w:t xml:space="preserve"> </w:t>
      </w:r>
      <w:r w:rsidR="008E1D21">
        <w:rPr>
          <w:rFonts w:asciiTheme="minorHAnsi" w:hAnsiTheme="minorHAnsi" w:cs="Arial"/>
          <w:szCs w:val="24"/>
        </w:rPr>
        <w:t xml:space="preserve">to learn more and make a donation. You can also mail </w:t>
      </w:r>
      <w:r>
        <w:rPr>
          <w:rFonts w:asciiTheme="minorHAnsi" w:hAnsiTheme="minorHAnsi" w:cs="Arial"/>
          <w:szCs w:val="24"/>
        </w:rPr>
        <w:t xml:space="preserve">in </w:t>
      </w:r>
      <w:r w:rsidR="008E1D21">
        <w:rPr>
          <w:rFonts w:asciiTheme="minorHAnsi" w:hAnsiTheme="minorHAnsi" w:cs="Arial"/>
          <w:szCs w:val="24"/>
        </w:rPr>
        <w:t xml:space="preserve">a donation </w:t>
      </w:r>
      <w:r>
        <w:rPr>
          <w:rFonts w:asciiTheme="minorHAnsi" w:hAnsiTheme="minorHAnsi" w:cs="Arial"/>
          <w:szCs w:val="24"/>
        </w:rPr>
        <w:t>sending a c</w:t>
      </w:r>
      <w:r w:rsidR="008E1D21">
        <w:rPr>
          <w:rFonts w:asciiTheme="minorHAnsi" w:hAnsiTheme="minorHAnsi" w:cs="Arial"/>
          <w:szCs w:val="24"/>
        </w:rPr>
        <w:t>heck</w:t>
      </w:r>
      <w:r>
        <w:rPr>
          <w:rFonts w:asciiTheme="minorHAnsi" w:hAnsiTheme="minorHAnsi" w:cs="Arial"/>
          <w:szCs w:val="24"/>
        </w:rPr>
        <w:t xml:space="preserve"> or money order. Please </w:t>
      </w:r>
      <w:r w:rsidR="008E1D21">
        <w:rPr>
          <w:rFonts w:asciiTheme="minorHAnsi" w:hAnsiTheme="minorHAnsi" w:cs="Arial"/>
          <w:szCs w:val="24"/>
        </w:rPr>
        <w:t>ma</w:t>
      </w:r>
      <w:r>
        <w:rPr>
          <w:rFonts w:asciiTheme="minorHAnsi" w:hAnsiTheme="minorHAnsi" w:cs="Arial"/>
          <w:szCs w:val="24"/>
        </w:rPr>
        <w:t>k</w:t>
      </w:r>
      <w:r w:rsidR="008E1D21">
        <w:rPr>
          <w:rFonts w:asciiTheme="minorHAnsi" w:hAnsiTheme="minorHAnsi" w:cs="Arial"/>
          <w:szCs w:val="24"/>
        </w:rPr>
        <w:t xml:space="preserve">e </w:t>
      </w:r>
      <w:r>
        <w:rPr>
          <w:rFonts w:asciiTheme="minorHAnsi" w:hAnsiTheme="minorHAnsi" w:cs="Arial"/>
          <w:szCs w:val="24"/>
        </w:rPr>
        <w:t xml:space="preserve">them </w:t>
      </w:r>
      <w:r w:rsidR="008E1D21">
        <w:rPr>
          <w:rFonts w:asciiTheme="minorHAnsi" w:hAnsiTheme="minorHAnsi" w:cs="Arial"/>
          <w:szCs w:val="24"/>
        </w:rPr>
        <w:t xml:space="preserve">payable to </w:t>
      </w:r>
      <w:r w:rsidRPr="00E92CBA">
        <w:rPr>
          <w:rFonts w:asciiTheme="minorHAnsi" w:hAnsiTheme="minorHAnsi" w:cs="Arial"/>
          <w:i/>
          <w:szCs w:val="24"/>
        </w:rPr>
        <w:t xml:space="preserve">Restoration ASAP Ministries Inc. </w:t>
      </w:r>
      <w:r w:rsidR="00E92CBA" w:rsidRPr="00E92CBA">
        <w:rPr>
          <w:rFonts w:asciiTheme="minorHAnsi" w:hAnsiTheme="minorHAnsi" w:cs="Arial"/>
          <w:i/>
          <w:szCs w:val="24"/>
        </w:rPr>
        <w:t>PO Box 11045 St Louis, Mo 63135</w:t>
      </w:r>
      <w:r w:rsidR="00E92CBA">
        <w:rPr>
          <w:rFonts w:asciiTheme="minorHAnsi" w:hAnsiTheme="minorHAnsi" w:cs="Arial"/>
          <w:szCs w:val="24"/>
        </w:rPr>
        <w:t xml:space="preserve">. </w:t>
      </w:r>
      <w:r>
        <w:rPr>
          <w:rFonts w:asciiTheme="minorHAnsi" w:hAnsiTheme="minorHAnsi" w:cs="Arial"/>
          <w:szCs w:val="24"/>
        </w:rPr>
        <w:t xml:space="preserve">We are a 501 c 3 </w:t>
      </w:r>
      <w:r w:rsidR="00802BCB">
        <w:rPr>
          <w:rFonts w:asciiTheme="minorHAnsi" w:hAnsiTheme="minorHAnsi" w:cs="Arial"/>
          <w:szCs w:val="24"/>
        </w:rPr>
        <w:t>C</w:t>
      </w:r>
      <w:r>
        <w:rPr>
          <w:rFonts w:asciiTheme="minorHAnsi" w:hAnsiTheme="minorHAnsi" w:cs="Arial"/>
          <w:szCs w:val="24"/>
        </w:rPr>
        <w:t xml:space="preserve">orporation </w:t>
      </w:r>
      <w:r w:rsidR="008E1D21">
        <w:rPr>
          <w:rFonts w:asciiTheme="minorHAnsi" w:hAnsiTheme="minorHAnsi" w:cs="Arial"/>
          <w:szCs w:val="24"/>
        </w:rPr>
        <w:t xml:space="preserve">and </w:t>
      </w:r>
      <w:r>
        <w:rPr>
          <w:rFonts w:asciiTheme="minorHAnsi" w:hAnsiTheme="minorHAnsi" w:cs="Arial"/>
          <w:szCs w:val="24"/>
        </w:rPr>
        <w:t xml:space="preserve">your donations </w:t>
      </w:r>
      <w:r w:rsidR="008E1D21">
        <w:rPr>
          <w:rFonts w:asciiTheme="minorHAnsi" w:hAnsiTheme="minorHAnsi" w:cs="Arial"/>
          <w:szCs w:val="24"/>
        </w:rPr>
        <w:t>are tax deductible.</w:t>
      </w:r>
    </w:p>
    <w:p w:rsidR="00463DF0" w:rsidRDefault="00463DF0" w:rsidP="008E1D21">
      <w:pPr>
        <w:ind w:right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Together we can do more for our families struggling to pay a co-pay in ordered to be seen by a doctor or dentist. </w:t>
      </w:r>
      <w:r w:rsidR="006151F7">
        <w:rPr>
          <w:rFonts w:asciiTheme="minorHAnsi" w:hAnsiTheme="minorHAnsi" w:cs="Arial"/>
          <w:szCs w:val="24"/>
        </w:rPr>
        <w:t xml:space="preserve">Please donate </w:t>
      </w:r>
      <w:r w:rsidR="00802BCB">
        <w:rPr>
          <w:rFonts w:asciiTheme="minorHAnsi" w:hAnsiTheme="minorHAnsi" w:cs="Arial"/>
          <w:szCs w:val="24"/>
        </w:rPr>
        <w:t>$1</w:t>
      </w:r>
      <w:r w:rsidR="006151F7">
        <w:rPr>
          <w:rFonts w:asciiTheme="minorHAnsi" w:hAnsiTheme="minorHAnsi" w:cs="Arial"/>
          <w:szCs w:val="24"/>
        </w:rPr>
        <w:t>0</w:t>
      </w:r>
      <w:r w:rsidR="00802BCB">
        <w:rPr>
          <w:rFonts w:asciiTheme="minorHAnsi" w:hAnsiTheme="minorHAnsi" w:cs="Arial"/>
          <w:szCs w:val="24"/>
        </w:rPr>
        <w:t>.00 or your best gift</w:t>
      </w:r>
      <w:r w:rsidR="006151F7">
        <w:rPr>
          <w:rFonts w:asciiTheme="minorHAnsi" w:hAnsiTheme="minorHAnsi" w:cs="Arial"/>
          <w:szCs w:val="24"/>
        </w:rPr>
        <w:t>.</w:t>
      </w:r>
      <w:r w:rsidR="00802BCB">
        <w:rPr>
          <w:rFonts w:asciiTheme="minorHAnsi" w:hAnsiTheme="minorHAnsi" w:cs="Arial"/>
          <w:szCs w:val="24"/>
        </w:rPr>
        <w:t xml:space="preserve"> </w:t>
      </w:r>
    </w:p>
    <w:p w:rsidR="008E1D21" w:rsidRDefault="008E1D21" w:rsidP="008E1D21">
      <w:pPr>
        <w:ind w:right="360"/>
        <w:rPr>
          <w:rFonts w:asciiTheme="minorHAnsi" w:hAnsiTheme="minorHAnsi" w:cs="Arial"/>
          <w:szCs w:val="24"/>
        </w:rPr>
      </w:pPr>
    </w:p>
    <w:p w:rsidR="008E1D21" w:rsidRDefault="008E1D21" w:rsidP="008E1D21">
      <w:pPr>
        <w:ind w:right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Thank you in advance for your</w:t>
      </w:r>
      <w:r w:rsidR="00890930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generosity.</w:t>
      </w:r>
      <w:bookmarkStart w:id="0" w:name="_GoBack"/>
      <w:bookmarkEnd w:id="0"/>
    </w:p>
    <w:p w:rsidR="008E1D21" w:rsidRDefault="008E1D21" w:rsidP="008E1D21">
      <w:pPr>
        <w:ind w:right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Sincerely,</w:t>
      </w:r>
    </w:p>
    <w:p w:rsidR="008E1D21" w:rsidRDefault="008E1D21" w:rsidP="008E1D21">
      <w:pPr>
        <w:ind w:right="360"/>
        <w:rPr>
          <w:rFonts w:asciiTheme="minorHAnsi" w:hAnsiTheme="minorHAnsi" w:cs="Arial"/>
          <w:szCs w:val="24"/>
        </w:rPr>
      </w:pPr>
    </w:p>
    <w:p w:rsidR="008E1D21" w:rsidRDefault="00463DF0" w:rsidP="008E1D21">
      <w:pPr>
        <w:ind w:right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Diana Clark Gamble</w:t>
      </w:r>
      <w:r w:rsidR="00EE0820">
        <w:rPr>
          <w:rFonts w:asciiTheme="minorHAnsi" w:hAnsiTheme="minorHAnsi" w:cs="Arial"/>
          <w:szCs w:val="24"/>
        </w:rPr>
        <w:t xml:space="preserve"> CEO Restoration ASAP Ministries Inc</w:t>
      </w:r>
      <w:r w:rsidR="00802BCB">
        <w:rPr>
          <w:rFonts w:asciiTheme="minorHAnsi" w:hAnsiTheme="minorHAnsi" w:cs="Arial"/>
          <w:szCs w:val="24"/>
        </w:rPr>
        <w:t>.</w:t>
      </w:r>
    </w:p>
    <w:p w:rsidR="008E1D21" w:rsidRDefault="008E1D21" w:rsidP="008E1D21">
      <w:pPr>
        <w:ind w:right="360"/>
        <w:rPr>
          <w:rFonts w:asciiTheme="minorHAnsi" w:hAnsiTheme="minorHAnsi" w:cs="Arial"/>
          <w:color w:val="FF0000"/>
          <w:szCs w:val="24"/>
        </w:rPr>
      </w:pPr>
    </w:p>
    <w:p w:rsidR="008E1D21" w:rsidRDefault="008E1D21" w:rsidP="008E1D21">
      <w:pPr>
        <w:rPr>
          <w:rFonts w:asciiTheme="minorHAnsi" w:hAnsiTheme="minorHAnsi" w:cs="Arial"/>
        </w:rPr>
      </w:pPr>
    </w:p>
    <w:p w:rsidR="00964441" w:rsidRDefault="008E1D21" w:rsidP="008E1D21">
      <w:r w:rsidRPr="00802BCB">
        <w:rPr>
          <w:rFonts w:asciiTheme="minorHAnsi" w:hAnsiTheme="minorHAnsi" w:cs="Arial"/>
          <w:b/>
        </w:rPr>
        <w:t>P.S.</w:t>
      </w:r>
      <w:r>
        <w:rPr>
          <w:rFonts w:asciiTheme="minorHAnsi" w:hAnsiTheme="minorHAnsi" w:cs="Arial"/>
        </w:rPr>
        <w:t xml:space="preserve"> </w:t>
      </w:r>
      <w:r w:rsidR="00463DF0">
        <w:rPr>
          <w:rFonts w:asciiTheme="minorHAnsi" w:hAnsiTheme="minorHAnsi" w:cs="Arial"/>
        </w:rPr>
        <w:t>Speak to your family and share the information. Too many of our loved ones have died waiting for medical treatment</w:t>
      </w:r>
      <w:r w:rsidR="00802BCB">
        <w:rPr>
          <w:rFonts w:asciiTheme="minorHAnsi" w:hAnsiTheme="minorHAnsi" w:cs="Arial"/>
        </w:rPr>
        <w:t xml:space="preserve"> simply because there were no funds the co-pay</w:t>
      </w:r>
      <w:r w:rsidR="00C23FEA">
        <w:rPr>
          <w:rFonts w:asciiTheme="minorHAnsi" w:hAnsiTheme="minorHAnsi" w:cs="Arial"/>
        </w:rPr>
        <w:t>.</w:t>
      </w:r>
      <w:r w:rsidR="00802BCB">
        <w:rPr>
          <w:rFonts w:asciiTheme="minorHAnsi" w:hAnsiTheme="minorHAnsi" w:cs="Arial"/>
        </w:rPr>
        <w:t xml:space="preserve"> </w:t>
      </w:r>
    </w:p>
    <w:sectPr w:rsidR="0096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21"/>
    <w:rsid w:val="00123DE9"/>
    <w:rsid w:val="001849E6"/>
    <w:rsid w:val="001E7761"/>
    <w:rsid w:val="00463DF0"/>
    <w:rsid w:val="004654EB"/>
    <w:rsid w:val="006151F7"/>
    <w:rsid w:val="00802BCB"/>
    <w:rsid w:val="00890930"/>
    <w:rsid w:val="008E1D21"/>
    <w:rsid w:val="00964441"/>
    <w:rsid w:val="00B568F0"/>
    <w:rsid w:val="00BD0CAB"/>
    <w:rsid w:val="00C23FEA"/>
    <w:rsid w:val="00E92CBA"/>
    <w:rsid w:val="00EE0820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F4FB4-849E-45EB-93C7-BAE5D18E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D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Gamble</dc:creator>
  <cp:keywords/>
  <dc:description/>
  <cp:lastModifiedBy>Diana Gamble</cp:lastModifiedBy>
  <cp:revision>6</cp:revision>
  <dcterms:created xsi:type="dcterms:W3CDTF">2016-05-25T17:16:00Z</dcterms:created>
  <dcterms:modified xsi:type="dcterms:W3CDTF">2016-05-26T17:25:00Z</dcterms:modified>
</cp:coreProperties>
</file>